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6" o:title=""/>
          </v:shape>
          <o:OLEObject Type="Embed" ProgID="Word.Picture.8" ShapeID="_x0000_i1025" DrawAspect="Content" ObjectID="_1706073731" r:id="rId7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6F185C" w:rsidP="00241A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3F6F18">
        <w:rPr>
          <w:b/>
          <w:bCs/>
          <w:lang w:val="en-US"/>
        </w:rPr>
        <w:t>V</w:t>
      </w:r>
      <w:r w:rsidR="00241A94">
        <w:rPr>
          <w:b/>
          <w:bCs/>
          <w:lang w:val="uk-UA"/>
        </w:rPr>
        <w:t xml:space="preserve"> 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1F05D9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6F185C">
        <w:rPr>
          <w:b/>
          <w:bCs/>
          <w:lang w:val="uk-UA"/>
        </w:rPr>
        <w:t>лютого</w:t>
      </w:r>
      <w:r w:rsidR="003F6F18">
        <w:rPr>
          <w:b/>
          <w:bCs/>
          <w:lang w:val="uk-UA"/>
        </w:rPr>
        <w:t xml:space="preserve"> 202</w:t>
      </w:r>
      <w:r w:rsidR="006F185C">
        <w:rPr>
          <w:b/>
          <w:bCs/>
          <w:lang w:val="uk-UA"/>
        </w:rPr>
        <w:t>2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 w:rsidR="009004E4">
        <w:rPr>
          <w:b/>
          <w:bCs/>
          <w:lang w:val="uk-UA"/>
        </w:rPr>
        <w:t>133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453ACF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453A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</w:t>
            </w:r>
            <w:r w:rsidR="006F185C">
              <w:rPr>
                <w:lang w:val="uk-UA"/>
              </w:rPr>
              <w:t>ішення №100</w:t>
            </w:r>
            <w:r w:rsidR="003F6F18">
              <w:rPr>
                <w:lang w:val="uk-UA"/>
              </w:rPr>
              <w:t xml:space="preserve"> </w:t>
            </w:r>
            <w:r w:rsidR="006F185C">
              <w:rPr>
                <w:lang w:val="uk-UA"/>
              </w:rPr>
              <w:t>Х</w:t>
            </w:r>
            <w:r w:rsidR="006F185C" w:rsidRPr="006F185C">
              <w:rPr>
                <w:lang w:val="uk-UA"/>
              </w:rPr>
              <w:t>V</w:t>
            </w:r>
            <w:r w:rsidR="0098256E">
              <w:rPr>
                <w:lang w:val="uk-UA"/>
              </w:rPr>
              <w:t>І</w:t>
            </w:r>
            <w:r w:rsidR="006F185C">
              <w:rPr>
                <w:lang w:val="uk-UA"/>
              </w:rPr>
              <w:t xml:space="preserve">І </w:t>
            </w:r>
            <w:r w:rsidR="0098256E" w:rsidRPr="0098256E">
              <w:rPr>
                <w:lang w:val="uk-UA"/>
              </w:rPr>
              <w:t>се</w:t>
            </w:r>
            <w:r w:rsidR="0098256E">
              <w:rPr>
                <w:lang w:val="uk-UA"/>
              </w:rPr>
              <w:t xml:space="preserve">сії </w:t>
            </w:r>
            <w:r w:rsidR="0098256E" w:rsidRPr="0098256E">
              <w:rPr>
                <w:lang w:val="uk-UA"/>
              </w:rPr>
              <w:t xml:space="preserve"> </w:t>
            </w:r>
            <w:r w:rsidR="0098256E">
              <w:rPr>
                <w:lang w:val="en-US"/>
              </w:rPr>
              <w:t>V</w:t>
            </w:r>
            <w:r w:rsidR="006F185C" w:rsidRPr="006F185C">
              <w:rPr>
                <w:lang w:val="uk-UA"/>
              </w:rPr>
              <w:t>III</w:t>
            </w:r>
            <w:r w:rsidR="006F185C">
              <w:rPr>
                <w:lang w:val="uk-UA"/>
              </w:rPr>
              <w:t xml:space="preserve"> </w:t>
            </w:r>
            <w:r w:rsidR="00453ACF">
              <w:rPr>
                <w:lang w:val="uk-UA"/>
              </w:rPr>
              <w:t>скликання від 11 вересня 2019 року Коломацької селищно</w:t>
            </w:r>
            <w:r w:rsidR="0098256E">
              <w:rPr>
                <w:lang w:val="uk-UA"/>
              </w:rPr>
              <w:t>ї ради «Про надання дозволу</w:t>
            </w:r>
            <w:r w:rsidR="00453ACF">
              <w:rPr>
                <w:lang w:val="uk-UA"/>
              </w:rPr>
              <w:t xml:space="preserve"> на розроблення проекту землеустрою щодо відведення земельної ділянки у власність для ведення особистого селянського господарства, розташованої за адресою: </w:t>
            </w:r>
            <w:proofErr w:type="spellStart"/>
            <w:r w:rsidR="00453ACF">
              <w:rPr>
                <w:lang w:val="uk-UA"/>
              </w:rPr>
              <w:t>смт</w:t>
            </w:r>
            <w:proofErr w:type="spellEnd"/>
            <w:r w:rsidR="00453ACF">
              <w:rPr>
                <w:lang w:val="uk-UA"/>
              </w:rPr>
              <w:t xml:space="preserve"> </w:t>
            </w:r>
            <w:proofErr w:type="spellStart"/>
            <w:r w:rsidR="00453ACF">
              <w:rPr>
                <w:lang w:val="uk-UA"/>
              </w:rPr>
              <w:t>Коломак</w:t>
            </w:r>
            <w:proofErr w:type="spellEnd"/>
            <w:r w:rsidR="00453ACF">
              <w:rPr>
                <w:lang w:val="uk-UA"/>
              </w:rPr>
              <w:t xml:space="preserve">  вул. Зелена</w:t>
            </w:r>
            <w:r w:rsidR="00A26A3D">
              <w:rPr>
                <w:lang w:val="uk-UA"/>
              </w:rPr>
              <w:t xml:space="preserve"> на території Коломацької селищної ради Коломацького району Харківської області</w:t>
            </w:r>
            <w:r w:rsidR="006B65E0">
              <w:rPr>
                <w:lang w:val="uk-UA"/>
              </w:rPr>
              <w:t>»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6B65E0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D138CD">
        <w:rPr>
          <w:b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BB101C">
        <w:rPr>
          <w:lang w:val="uk-UA"/>
        </w:rPr>
        <w:t>у гр. ………………………………………………..</w:t>
      </w:r>
      <w:bookmarkStart w:id="0" w:name="_GoBack"/>
      <w:bookmarkEnd w:id="0"/>
      <w:r w:rsidR="00EC50D0">
        <w:rPr>
          <w:lang w:val="uk-UA"/>
        </w:rPr>
        <w:t xml:space="preserve"> про  скасування </w:t>
      </w:r>
      <w:r w:rsidR="00CB71A0">
        <w:rPr>
          <w:lang w:val="uk-UA"/>
        </w:rPr>
        <w:t>рішен</w:t>
      </w:r>
      <w:r w:rsidR="00B171A4">
        <w:rPr>
          <w:lang w:val="uk-UA"/>
        </w:rPr>
        <w:t xml:space="preserve">ня  </w:t>
      </w:r>
      <w:r w:rsidR="00CB71A0">
        <w:rPr>
          <w:lang w:val="uk-UA"/>
        </w:rPr>
        <w:t xml:space="preserve"> </w:t>
      </w:r>
      <w:r w:rsidR="00A26A3D" w:rsidRPr="00A26A3D">
        <w:rPr>
          <w:lang w:val="uk-UA"/>
        </w:rPr>
        <w:t xml:space="preserve">№100 ХVІІ сесії  VIII скликання від 11 вересня 2019 року Коломацької селищної ради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адресою: </w:t>
      </w:r>
      <w:proofErr w:type="spellStart"/>
      <w:r w:rsidR="00A26A3D" w:rsidRPr="00A26A3D">
        <w:rPr>
          <w:lang w:val="uk-UA"/>
        </w:rPr>
        <w:t>смт</w:t>
      </w:r>
      <w:proofErr w:type="spellEnd"/>
      <w:r w:rsidR="00A26A3D" w:rsidRPr="00A26A3D">
        <w:rPr>
          <w:lang w:val="uk-UA"/>
        </w:rPr>
        <w:t xml:space="preserve"> </w:t>
      </w:r>
      <w:proofErr w:type="spellStart"/>
      <w:r w:rsidR="00A26A3D" w:rsidRPr="00A26A3D">
        <w:rPr>
          <w:lang w:val="uk-UA"/>
        </w:rPr>
        <w:t>Коломак</w:t>
      </w:r>
      <w:proofErr w:type="spellEnd"/>
      <w:r w:rsidR="00A26A3D" w:rsidRPr="00A26A3D">
        <w:rPr>
          <w:lang w:val="uk-UA"/>
        </w:rPr>
        <w:t xml:space="preserve">  вул. Зелена на території Коломацької селищної ради Коломацького району Харківської області</w:t>
      </w:r>
      <w:r w:rsidR="006B65E0">
        <w:rPr>
          <w:lang w:val="uk-UA"/>
        </w:rPr>
        <w:t>»</w:t>
      </w:r>
      <w:r w:rsidR="00CB71A0">
        <w:rPr>
          <w:lang w:val="uk-UA"/>
        </w:rPr>
        <w:t>,</w:t>
      </w:r>
      <w:r w:rsidR="006B65E0">
        <w:rPr>
          <w:lang w:val="uk-UA"/>
        </w:rPr>
        <w:t xml:space="preserve"> </w:t>
      </w:r>
      <w:r>
        <w:rPr>
          <w:lang w:val="uk-UA"/>
        </w:rPr>
        <w:t>керуючись ст.</w:t>
      </w:r>
      <w:r w:rsidR="00F17721">
        <w:rPr>
          <w:lang w:val="uk-UA"/>
        </w:rPr>
        <w:t xml:space="preserve"> </w:t>
      </w:r>
      <w:r>
        <w:rPr>
          <w:lang w:val="uk-UA"/>
        </w:rPr>
        <w:t>25,</w:t>
      </w:r>
      <w:r w:rsidR="00F17721">
        <w:rPr>
          <w:lang w:val="uk-UA"/>
        </w:rPr>
        <w:t xml:space="preserve"> </w:t>
      </w:r>
      <w:r>
        <w:rPr>
          <w:lang w:val="uk-UA"/>
        </w:rPr>
        <w:t>26,</w:t>
      </w:r>
      <w:r w:rsidR="00F17721">
        <w:rPr>
          <w:lang w:val="uk-UA"/>
        </w:rPr>
        <w:t xml:space="preserve"> </w:t>
      </w:r>
      <w:r>
        <w:rPr>
          <w:lang w:val="uk-UA"/>
        </w:rPr>
        <w:t>59 Закону України «Про міс</w:t>
      </w:r>
      <w:r w:rsidR="00583365">
        <w:rPr>
          <w:lang w:val="uk-UA"/>
        </w:rPr>
        <w:t>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C50D0" w:rsidRDefault="00EC50D0" w:rsidP="00241A94">
      <w:pPr>
        <w:jc w:val="center"/>
        <w:rPr>
          <w:b/>
          <w:lang w:val="uk-UA"/>
        </w:rPr>
      </w:pPr>
    </w:p>
    <w:p w:rsidR="00A26A3D" w:rsidRDefault="00EC50D0" w:rsidP="00241A94">
      <w:pPr>
        <w:jc w:val="both"/>
        <w:rPr>
          <w:lang w:val="uk-UA"/>
        </w:rPr>
      </w:pPr>
      <w:r>
        <w:rPr>
          <w:lang w:val="uk-UA"/>
        </w:rPr>
        <w:t>1.</w:t>
      </w:r>
      <w:r w:rsidR="00CB71A0">
        <w:rPr>
          <w:lang w:val="uk-UA"/>
        </w:rPr>
        <w:t xml:space="preserve"> 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рішення </w:t>
      </w:r>
      <w:r w:rsidR="00A26A3D" w:rsidRPr="00A26A3D">
        <w:rPr>
          <w:lang w:val="uk-UA"/>
        </w:rPr>
        <w:t xml:space="preserve">№100 ХVІІ сесії  VIII скликання від 11 вересня 2019 року Коломацької селищної ради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адресою: </w:t>
      </w:r>
      <w:proofErr w:type="spellStart"/>
      <w:r w:rsidR="00A26A3D" w:rsidRPr="00A26A3D">
        <w:rPr>
          <w:lang w:val="uk-UA"/>
        </w:rPr>
        <w:t>смт</w:t>
      </w:r>
      <w:proofErr w:type="spellEnd"/>
      <w:r w:rsidR="00A26A3D" w:rsidRPr="00A26A3D">
        <w:rPr>
          <w:lang w:val="uk-UA"/>
        </w:rPr>
        <w:t xml:space="preserve"> </w:t>
      </w:r>
      <w:proofErr w:type="spellStart"/>
      <w:r w:rsidR="00A26A3D" w:rsidRPr="00A26A3D">
        <w:rPr>
          <w:lang w:val="uk-UA"/>
        </w:rPr>
        <w:t>Коломак</w:t>
      </w:r>
      <w:proofErr w:type="spellEnd"/>
      <w:r w:rsidR="00A26A3D" w:rsidRPr="00A26A3D">
        <w:rPr>
          <w:lang w:val="uk-UA"/>
        </w:rPr>
        <w:t xml:space="preserve">  вул. Зелена на території Коломацької селищної ради Коломацького району Харківської області</w:t>
      </w:r>
      <w:r w:rsidR="006B65E0">
        <w:rPr>
          <w:lang w:val="uk-UA"/>
        </w:rPr>
        <w:t>»</w:t>
      </w:r>
      <w:r w:rsidR="00CB71A0">
        <w:rPr>
          <w:lang w:val="uk-UA"/>
        </w:rPr>
        <w:t>.</w:t>
      </w:r>
    </w:p>
    <w:p w:rsidR="00241A94" w:rsidRDefault="00A26A3D" w:rsidP="00241A94">
      <w:pPr>
        <w:jc w:val="both"/>
        <w:rPr>
          <w:lang w:val="uk-UA"/>
        </w:rPr>
      </w:pPr>
      <w:r>
        <w:rPr>
          <w:lang w:val="uk-UA"/>
        </w:rPr>
        <w:t>2</w:t>
      </w:r>
      <w:r w:rsidR="00241A94">
        <w:rPr>
          <w:lang w:val="uk-UA"/>
        </w:rPr>
        <w:t xml:space="preserve">. 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0A35A9"/>
    <w:rsid w:val="001F05D9"/>
    <w:rsid w:val="00241A94"/>
    <w:rsid w:val="00277D94"/>
    <w:rsid w:val="00322E46"/>
    <w:rsid w:val="003E2701"/>
    <w:rsid w:val="003E2718"/>
    <w:rsid w:val="003F6F18"/>
    <w:rsid w:val="00453ACF"/>
    <w:rsid w:val="00500D4E"/>
    <w:rsid w:val="005573BB"/>
    <w:rsid w:val="00583365"/>
    <w:rsid w:val="00590659"/>
    <w:rsid w:val="006B65E0"/>
    <w:rsid w:val="006F185C"/>
    <w:rsid w:val="0072422A"/>
    <w:rsid w:val="007D5AA8"/>
    <w:rsid w:val="009004E4"/>
    <w:rsid w:val="00954A89"/>
    <w:rsid w:val="0098256E"/>
    <w:rsid w:val="00993B97"/>
    <w:rsid w:val="009E7BF4"/>
    <w:rsid w:val="00A26A3D"/>
    <w:rsid w:val="00AD4A0C"/>
    <w:rsid w:val="00B171A4"/>
    <w:rsid w:val="00BA56C5"/>
    <w:rsid w:val="00BB101C"/>
    <w:rsid w:val="00CB71A0"/>
    <w:rsid w:val="00CC77BA"/>
    <w:rsid w:val="00CD59CD"/>
    <w:rsid w:val="00D138CD"/>
    <w:rsid w:val="00DA5A26"/>
    <w:rsid w:val="00DD5F5C"/>
    <w:rsid w:val="00E2072B"/>
    <w:rsid w:val="00E574D0"/>
    <w:rsid w:val="00EC50D0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2022-02-08T11:20:00Z</cp:lastPrinted>
  <dcterms:created xsi:type="dcterms:W3CDTF">2022-01-24T10:06:00Z</dcterms:created>
  <dcterms:modified xsi:type="dcterms:W3CDTF">2022-02-11T06:36:00Z</dcterms:modified>
</cp:coreProperties>
</file>